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3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RB Besluitenlijst 13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november/13:30/Besluitenlijst-13-oktober-2025/RB-Besluitenlijst-13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RB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5,59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3-oktober/19:30/Besluitenlijst-15-september-2025/RB-Besluitenlij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7 juli 2025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5-september/19:30/Besluitenlijst-7-juli-2025/Besluitenlijst-7-juli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3.1 Besluitenlijst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187,79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Besluitenlijsten-13-mei-en-19-juni/3-1-Besluitenlijst-10-jun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3.0 Besluitenlijst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116,90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Besluitenlijsten-13-mei-en-19-juni/3-0-Besluitenlijst-13-me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3.0 Besluitenlijst gemeenteraad 12 mei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337,18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juni/19:30/Besluitenlijst/3-0-Besluitenlijst-gemeenteraad-12-me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gemeenteraad 30 september 2024 24.0001321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157,89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11-november/13:30/Besluitenlijst-gemeenteraad-30-september-2024/Besluitenlijst-gemeenteraad-30-september-2024-24-00013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3.0 Besluitenlijst 2025-04-15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4-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3.0 Besluitenlijst 2025-04-10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4-1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3.0 Besluitenlijst 2025-03-31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3-3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3.0 Besluitenlijst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Besluitenlijst-3-maart-2025/3-0-Besluitenlijst-3-maart-2025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3.0 Besluitenlijst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96,02 KB</text:p>
          </table:table-cell>
          <table:table-cell table:style-name="Table3.A2" office:value-type="string">
            <text:p text:style-name="P22">
              <text:a xlink:type="simple" xlink:href="https://raad.noordoostpolder.nl/Documenten/3-0-Besluitenlijst-3-maart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gemeenteraad Noordoostpolder 27-01-2025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3-maart/19:30/Besluitenlijst-27-januari-2025/Besluitenlijst-gemeenteraad-Noordoostpolder-27-01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gemeenteraad 16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27-januari/19:30/Besluitenlijst-16-december-2024/Besluitenlijst-gemeenteraad-16-december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63" meta:character-count="1036" meta:non-whitespace-character-count="9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1638295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1638295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